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119" w:rsidRPr="006F5119" w:rsidRDefault="006F5119" w:rsidP="006F511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F5119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119" w:rsidRPr="006F5119" w:rsidRDefault="006F5119" w:rsidP="006F511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F511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ТЕРРИТОРИАЛЬНАЯ ИЗБИРАТЕЛЬНАЯ КОМИССИЯ</w:t>
      </w:r>
    </w:p>
    <w:p w:rsidR="006F5119" w:rsidRPr="006F5119" w:rsidRDefault="006F5119" w:rsidP="006F51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F511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КАГАЛЬНИЦКОГО РАЙОНА  РОСТОВСКОЙ ОБЛАСТИ</w:t>
      </w:r>
    </w:p>
    <w:p w:rsidR="006F5119" w:rsidRPr="006F5119" w:rsidRDefault="006F5119" w:rsidP="006F51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6F5119" w:rsidRPr="006F5119" w:rsidRDefault="006F5119" w:rsidP="006F51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6F5119" w:rsidRPr="006F5119" w:rsidRDefault="006F5119" w:rsidP="006F511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F511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ПОСТАНОВЛЕНИЕ </w:t>
      </w:r>
    </w:p>
    <w:p w:rsidR="006F5119" w:rsidRPr="006F5119" w:rsidRDefault="006F5119" w:rsidP="006F51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6F5119" w:rsidRPr="006F5119" w:rsidRDefault="00210CBC" w:rsidP="006F51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CBC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6F5119" w:rsidRPr="00210C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2026 г.                                                                                      № </w:t>
      </w:r>
      <w:r w:rsidR="00E21C46">
        <w:rPr>
          <w:rFonts w:ascii="Times New Roman" w:eastAsia="Times New Roman" w:hAnsi="Times New Roman" w:cs="Times New Roman"/>
          <w:sz w:val="28"/>
          <w:szCs w:val="28"/>
          <w:lang w:eastAsia="ru-RU"/>
        </w:rPr>
        <w:t>34-16</w:t>
      </w:r>
    </w:p>
    <w:p w:rsidR="006F5119" w:rsidRPr="006F5119" w:rsidRDefault="006F5119" w:rsidP="006F51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5119" w:rsidRPr="006F5119" w:rsidRDefault="006F5119" w:rsidP="006F51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Кагальницкая</w:t>
      </w:r>
    </w:p>
    <w:p w:rsidR="006F5119" w:rsidRPr="006F5119" w:rsidRDefault="006F5119" w:rsidP="006F5119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F5119" w:rsidRPr="006F5119" w:rsidRDefault="006F5119" w:rsidP="006F5119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ind w:left="2268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результатах выборов депутатов Собрания депутатов </w:t>
      </w:r>
      <w:proofErr w:type="spellStart"/>
      <w:r w:rsidR="002C5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Новобатайского</w:t>
      </w:r>
      <w:proofErr w:type="spellEnd"/>
      <w:r w:rsidRPr="006F51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шестого созыва по </w:t>
      </w:r>
      <w:proofErr w:type="spellStart"/>
      <w:r w:rsidR="002C5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Новобатай</w:t>
      </w:r>
      <w:r w:rsidRPr="006F51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скому</w:t>
      </w:r>
      <w:proofErr w:type="spellEnd"/>
      <w:r w:rsidRPr="006F51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6F51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 w:rsidRPr="006F51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№1</w:t>
      </w:r>
    </w:p>
    <w:p w:rsidR="006F5119" w:rsidRPr="006F5119" w:rsidRDefault="006F5119" w:rsidP="006F511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F5119" w:rsidRPr="006F5119" w:rsidRDefault="006F5119" w:rsidP="006F511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21C46" w:rsidRDefault="006F5119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 основании данных первых экземпляров протоколов участковых избирательных комиссий №</w:t>
      </w:r>
      <w:r w:rsidR="00F301C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</w:t>
      </w:r>
      <w:r w:rsidR="00F301CC">
        <w:rPr>
          <w:rFonts w:ascii="Times New Roman" w:eastAsia="Times New Roman" w:hAnsi="Times New Roman" w:cs="Times New Roman"/>
          <w:sz w:val="28"/>
          <w:szCs w:val="28"/>
          <w:lang w:eastAsia="ru-RU"/>
        </w:rPr>
        <w:t>61, 762, 763, 764, 765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Кагальницкого района Ростовской области об итогах голосования по </w:t>
      </w:r>
      <w:r w:rsidR="002C552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Новобатайскому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десятимандатному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избирательному округу №1,</w:t>
      </w:r>
      <w:r w:rsidRPr="006F51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путем суммирования содержащихся в этих протоколах данных,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избирательная комиссия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Кагальницкого района Ростовской области определила, что в голосовании 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приняло </w:t>
      </w:r>
      <w:r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участие </w:t>
      </w:r>
      <w:r w:rsidR="00E21C46"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321</w:t>
      </w:r>
      <w:r w:rsidR="00F57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E21C46"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три тысячи двести </w:t>
      </w:r>
      <w:r w:rsidR="00F57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</w:t>
      </w:r>
      <w:r w:rsidR="00E21C46"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надцать</w:t>
      </w:r>
      <w:r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избирателей, внесенных в списки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избирателей на момент окончания голосования</w:t>
      </w:r>
      <w:r w:rsid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21C46" w:rsidRDefault="00E21C46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F5119" w:rsidRPr="006F5119" w:rsidRDefault="00E21C46" w:rsidP="00E21C46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="006F5119"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олоса избирателей распределились следующим образом: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6F5119" w:rsidRDefault="006F5119" w:rsidP="006F511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 w:rsidR="002C55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АРТЁМЕНКО Павла </w:t>
      </w:r>
      <w:r w:rsidR="002C552A"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Александровича </w:t>
      </w:r>
      <w:r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E21C46"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913</w:t>
      </w:r>
      <w:r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E21C46"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девятьсот тринадцать</w:t>
      </w:r>
      <w:r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C552A" w:rsidRPr="006F5119" w:rsidRDefault="002C552A" w:rsidP="002C55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БАВИНУ Людмилу Ивановну </w:t>
      </w:r>
      <w:r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E21C46"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1696</w:t>
      </w:r>
      <w:r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E21C46"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одна тысяча шестьсот девяносто шесть</w:t>
      </w:r>
      <w:r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C552A" w:rsidRPr="006F5119" w:rsidRDefault="002C552A" w:rsidP="002C55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ДРОЗДА Сергея Ивановича </w:t>
      </w:r>
      <w:r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E21C46"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1572</w:t>
      </w:r>
      <w:r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E21C46"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одна тысяча пятьсот семьдесят два</w:t>
      </w:r>
      <w:r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C552A" w:rsidRDefault="002C552A" w:rsidP="002C55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ЛАЧУГИНА Владимира </w:t>
      </w:r>
      <w:r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Сергеевича подано </w:t>
      </w:r>
      <w:r w:rsidR="00E21C46"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255</w:t>
      </w:r>
      <w:r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E21C46"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двести пятьдесят пять</w:t>
      </w:r>
      <w:r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C552A" w:rsidRPr="006F5119" w:rsidRDefault="002C552A" w:rsidP="002C55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МЕНЬШИКОВА Евгения </w:t>
      </w:r>
      <w:r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Васильевича подано </w:t>
      </w:r>
      <w:r w:rsidR="00E21C46"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1437</w:t>
      </w:r>
      <w:r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E21C46"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одна тысяча четыреста тридцать семь</w:t>
      </w:r>
      <w:r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C552A" w:rsidRDefault="002C552A" w:rsidP="002C55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МИХАЙЛОВСКОГО Романа Александровича подано </w:t>
      </w:r>
      <w:r w:rsidR="00E21C46"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2058</w:t>
      </w:r>
      <w:r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E21C46"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две тысячи пятьдесят восемь</w:t>
      </w:r>
      <w:r w:rsidRPr="00E21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C552A" w:rsidRPr="006F5119" w:rsidRDefault="002C552A" w:rsidP="002C55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ПИЩИМОВУ Ольгу </w:t>
      </w:r>
      <w:r w:rsidRPr="007F3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Васильевну подано </w:t>
      </w:r>
      <w:r w:rsidR="007F368D" w:rsidRPr="007F3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774</w:t>
      </w:r>
      <w:r w:rsidRPr="007F3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7F368D" w:rsidRPr="007F3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семьсот семьдесят четыре</w:t>
      </w:r>
      <w:r w:rsidRPr="007F3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C552A" w:rsidRPr="006F5119" w:rsidRDefault="002C552A" w:rsidP="002C55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 w:rsidRPr="007F3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ПЛОХОТНИКОВА Егора Викторовича подано </w:t>
      </w:r>
      <w:r w:rsidR="007F368D" w:rsidRPr="007F3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243</w:t>
      </w:r>
      <w:r w:rsidRPr="007F3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7F368D" w:rsidRPr="007F3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двести сорок три</w:t>
      </w:r>
      <w:r w:rsidRPr="007F3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C552A" w:rsidRPr="006F5119" w:rsidRDefault="002C552A" w:rsidP="002C55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ПУХТИЙ Наталью Витальевну </w:t>
      </w:r>
      <w:r w:rsidRPr="007F3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7F368D" w:rsidRPr="007F3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1428</w:t>
      </w:r>
      <w:r w:rsidRPr="007F3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7F368D" w:rsidRPr="007F3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одна тысяча </w:t>
      </w:r>
      <w:r w:rsidRPr="007F3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четыреста </w:t>
      </w:r>
      <w:r w:rsidR="007F368D" w:rsidRPr="007F3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двадцать восемь</w:t>
      </w:r>
      <w:r w:rsidRPr="007F3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C552A" w:rsidRPr="006F5119" w:rsidRDefault="002C552A" w:rsidP="002C55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СВИРИДЕНКО Ксению </w:t>
      </w:r>
      <w:r w:rsidRPr="00780D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Александровну подано </w:t>
      </w:r>
      <w:r w:rsidR="00780DD1" w:rsidRPr="00780D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1042</w:t>
      </w:r>
      <w:r w:rsidRPr="00780D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780DD1" w:rsidRPr="00780D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одна тысяча сорок два</w:t>
      </w:r>
      <w:r w:rsidRPr="00780D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C552A" w:rsidRPr="006F5119" w:rsidRDefault="002C552A" w:rsidP="002C55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СОКОВИКОВУ Анастасию Владимировну </w:t>
      </w:r>
      <w:r w:rsidRPr="00A96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A96CC2" w:rsidRPr="00A96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1219</w:t>
      </w:r>
      <w:r w:rsidRPr="00A96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A96CC2" w:rsidRPr="00A96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одна тысяча девятнадцать</w:t>
      </w:r>
      <w:r w:rsidRPr="00A96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C552A" w:rsidRPr="006F5119" w:rsidRDefault="002C552A" w:rsidP="002C55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ТАРАНЕНКО Анатолия </w:t>
      </w:r>
      <w:r w:rsidRPr="00A96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Викторовича подано </w:t>
      </w:r>
      <w:r w:rsidR="00A96CC2" w:rsidRPr="00A96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938</w:t>
      </w:r>
      <w:r w:rsidRPr="00A96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A96CC2" w:rsidRPr="00A96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девятьсот тридцать восемь</w:t>
      </w:r>
      <w:r w:rsidRPr="00A96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C552A" w:rsidRPr="006F5119" w:rsidRDefault="002C552A" w:rsidP="002C55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ТИКУНОВА </w:t>
      </w:r>
      <w:r w:rsidRPr="00A96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Алексея Андреевича подано </w:t>
      </w:r>
      <w:r w:rsidR="00A96CC2" w:rsidRPr="00A96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182</w:t>
      </w:r>
      <w:r w:rsidRPr="00A96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A96CC2" w:rsidRPr="00A96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 восемьдесят два</w:t>
      </w:r>
      <w:r w:rsidRPr="00A96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C552A" w:rsidRPr="006F5119" w:rsidRDefault="002C552A" w:rsidP="002C55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ФИЛОНОВА Сергея </w:t>
      </w:r>
      <w:r w:rsidRPr="00A96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Александровича подано </w:t>
      </w:r>
      <w:r w:rsidR="00A96CC2" w:rsidRPr="00A96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1334</w:t>
      </w:r>
      <w:r w:rsidRPr="00A96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A96CC2" w:rsidRPr="00A96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одна тысяча </w:t>
      </w:r>
      <w:r w:rsidR="005478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триста </w:t>
      </w:r>
      <w:r w:rsidR="00A96CC2" w:rsidRPr="00A96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тридцать четыре</w:t>
      </w:r>
      <w:r w:rsidRPr="00A96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C552A" w:rsidRPr="006F5119" w:rsidRDefault="002C552A" w:rsidP="002C55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ХУХЛАЕВУ Анну Игоревну </w:t>
      </w:r>
      <w:r w:rsidRPr="005478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5478A2" w:rsidRPr="005478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1361</w:t>
      </w:r>
      <w:r w:rsidRPr="005478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5478A2" w:rsidRPr="005478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одна тысяча триста шестьдесят один</w:t>
      </w:r>
      <w:r w:rsidRPr="005478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C552A" w:rsidRPr="006F5119" w:rsidRDefault="002C552A" w:rsidP="002C55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ЯСИНСКОГО </w:t>
      </w:r>
      <w:r w:rsidRPr="00530B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Евгения Ивановича подано </w:t>
      </w:r>
      <w:r w:rsidR="00530BA8" w:rsidRPr="00530B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1396</w:t>
      </w:r>
      <w:r w:rsidRPr="00530B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530BA8" w:rsidRPr="00530B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одна тысяча триста девяносто шесть</w:t>
      </w:r>
      <w:r w:rsidRPr="00530B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</w:t>
      </w:r>
      <w:r w:rsidR="00530BA8" w:rsidRPr="00530B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F5119" w:rsidRPr="006F5119" w:rsidRDefault="006F5119" w:rsidP="006F5119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пунктом 1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и референдумах в Ростовской области», на основании протокола Территориальной избирательной комиссии Кагальницкого района Ростовской области </w:t>
      </w:r>
      <w:r w:rsidR="00F57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результатах выборов депутатов Собрания депутатов </w:t>
      </w:r>
      <w:r w:rsidR="002C55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Новобатайского</w:t>
      </w:r>
      <w:proofErr w:type="gramEnd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шестого созыва по </w:t>
      </w:r>
      <w:r w:rsidR="002C55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Новобатайском</w:t>
      </w:r>
      <w:r w:rsidR="004960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десятимандатному избирательному округу №1, </w:t>
      </w:r>
    </w:p>
    <w:p w:rsidR="006F5119" w:rsidRPr="006F5119" w:rsidRDefault="006F5119" w:rsidP="006F5119">
      <w:pPr>
        <w:autoSpaceDE w:val="0"/>
        <w:autoSpaceDN w:val="0"/>
        <w:adjustRightInd w:val="0"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Кагальницкого района Ростовской области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ПОСТАНОВЛЯЕТ:</w:t>
      </w:r>
    </w:p>
    <w:p w:rsidR="006F5119" w:rsidRPr="006F5119" w:rsidRDefault="006F5119" w:rsidP="006F5119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1. Признать выборы депутатов Собрания депутатов </w:t>
      </w:r>
      <w:r w:rsidR="002C552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Новобатайского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 по </w:t>
      </w:r>
      <w:r w:rsidR="002C552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Новобатайскому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десятимандатному избирательному округу №1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и действительными. </w:t>
      </w:r>
    </w:p>
    <w:p w:rsidR="006F5119" w:rsidRPr="006F5119" w:rsidRDefault="006F5119" w:rsidP="006F5119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Утвердить протокол и сводную таблицу Территориальной избирательной комиссии Кагальницкого района Ростовской области о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результатах выборов</w:t>
      </w:r>
      <w:r w:rsidRPr="006F5119">
        <w:rPr>
          <w:rFonts w:ascii="Courier New" w:eastAsia="Times New Roman" w:hAnsi="Courier New" w:cs="Courier New"/>
          <w:sz w:val="20"/>
          <w:szCs w:val="28"/>
          <w:lang w:eastAsia="ru-RU"/>
        </w:rPr>
        <w:t xml:space="preserve">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депутатов Собрания депутатов </w:t>
      </w:r>
      <w:r w:rsidR="002C552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Новобатай</w:t>
      </w:r>
      <w:r w:rsid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сельского поселения шестого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 по </w:t>
      </w:r>
      <w:r w:rsidR="002C552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Новобатай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скому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десятимандатному избирательному округу №1.</w:t>
      </w:r>
    </w:p>
    <w:p w:rsidR="006F5119" w:rsidRPr="006F5119" w:rsidRDefault="006F5119" w:rsidP="006F5119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5119">
        <w:rPr>
          <w:rFonts w:ascii="Courier New" w:eastAsia="Times New Roman" w:hAnsi="Courier New" w:cs="Courier New"/>
          <w:sz w:val="20"/>
          <w:szCs w:val="28"/>
          <w:lang w:eastAsia="ru-RU"/>
        </w:rPr>
        <w:tab/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Считать избранными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депутатами Собрания депутатов </w:t>
      </w:r>
      <w:r w:rsidR="002C552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Новобатай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сельского поселения шестого созыва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 w:rsidR="002C552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Новобатай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скому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десятимандатному избирательному округу №1: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03452" w:rsidRDefault="006F5119" w:rsidP="00F57B5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03452"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БАВИНА Людмила</w:t>
      </w:r>
      <w:r w:rsid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C03452"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вановна</w:t>
      </w:r>
      <w:r w:rsid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3452"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1974 года рождения; место жительства — Ростовская область, Кагальницкий район, село Новобатайск; Муниципальное бюджетное общеобразовательное учреждение Новобатайская средняя общеобразовательная школа №9 имени капитана А.Н. Быкова, заместитель директора; депутат Собрания депутатов Новобатайского сельского поселения на непостоянной основе; выдвинут: Всероссийская политическая партия «</w:t>
      </w:r>
      <w:r w:rsidR="00C03452" w:rsidRPr="00C034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C03452"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»; член Всероссийской политической партии «</w:t>
      </w:r>
      <w:r w:rsidR="00C03452" w:rsidRPr="00C034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C03452"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301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03452" w:rsidRDefault="00C03452" w:rsidP="00C0345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ДРОЗД 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Сергей Иванович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1978 года рождения; место жительства — Ростовская область, Кагальницкий район, село Новобатайск; Сельскохозяйственный производственный кооператив «Агрофирма Новобатайская», начальник отдела (материально-технического снабжения); депутат Собрания депутатов Новобатайского сельского поселения на непостоянной основе; выдвинут: Всероссийская политическая партия «</w:t>
      </w:r>
      <w:r w:rsidRPr="00C034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»; член Всероссийской политической партии «</w:t>
      </w:r>
      <w:r w:rsidRPr="00C034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301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03452" w:rsidRDefault="00C03452" w:rsidP="00C0345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МЕНЬШИКОВ 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Евгений Васильевич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1989 года рождения; место жительства — Ростовская область, Кагальницкий район, село Новобатайск; Муниципальное бюджетное общеобразовательное учреждение Новобатайская средняя общеобразовательная школа №9 имени капитана А.Н. Быкова, заместитель директора по административно-хозяйственной работе; депутат Собрания депутатов Новобатайского сельского поселения на непостоянной основе; выдвинут: Всероссийская политическая партия «</w:t>
      </w:r>
      <w:r w:rsidRPr="00C034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301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03452" w:rsidRDefault="00C03452" w:rsidP="00C0345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МИХАЙЛОВСКИЙ 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 Александрович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1978 года рождения; место жительства — Ростовская область, Кагальницкий район, село Новобатайск; Сельскохозяйственный производственный кооператив «Агрофирма Новобатайская», начальник юридического отдела; депутат Собрания депутатов Новобатайского сельского поселения на непостоянной основе; выдвинут: Всероссийская политическая партия «</w:t>
      </w:r>
      <w:r w:rsidRPr="00C034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»; член Всероссийской политической партии «</w:t>
      </w:r>
      <w:r w:rsidRPr="00C034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301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03452" w:rsidRDefault="00C03452" w:rsidP="00C0345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ПУХТИЙ 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Наталья Витальевна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1987 года рождения; место жительства — Ростовская область, Кагальницкий район, поселок Воронцовка; Муниципальное бюджетное общеобразовательное учреждение Новобатайская средняя общеобразовательная школа № 9 имени капитана А.Н. Быкова, заместитель директора и учитель физики; депутат Собрания депутатов Новобатайского сельского поселения на непостоянной основе; выдвинут: Всероссийская политическая партия «</w:t>
      </w:r>
      <w:r w:rsidRPr="00C034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3165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03452" w:rsidRDefault="00C03452" w:rsidP="00C0345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СВИРИДЕНКО 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Ксения Александровна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1994 года рождения; место жительства — Ростовская область, Кагальницкий район, село Новобатайск; Муниципальное бюджетное дошкольное образовательное учреждение детский сад «Золотой петушок» комбинированного вида, заместитель заведующего по административно-хозяйственной части; выдвинут: Политическая партия «</w:t>
      </w:r>
      <w:r w:rsidRPr="00C034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НОВЫЕ ЛЮДИ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25B1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03452" w:rsidRDefault="00C03452" w:rsidP="00C0345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СОКОВИКОВА 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Анастасия Владимировна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1987 года рождения; место жительства — Ростовская область, Кагальницкий район, поселок Воронцовка; Муниципальное бюджетное общеобразовательное учреждение Новобатайская средняя общеобразовательная школа №9 имени капитана А.Н. Быкова, учитель информатики; депутат Собрания депутатов Новобатайского сельского поселения на непостоянной основе; выдвинут: Всероссийская политическая партия «</w:t>
      </w:r>
      <w:r w:rsidRPr="00C034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25B1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03452" w:rsidRDefault="00C03452" w:rsidP="00C0345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ФИЛОНОВ Сергей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1990 года рождения; место жительства — Ростовская область, Кагальницкий район, село Новобатайск; Сельскохозяйственный производственный кооператив «Агрофирма Новобатайская», бухгалтер; депутат Собрания депутатов Новобатайского сельского поселения на непостоянной основе; выдвинут: Всероссийская политическая партия «</w:t>
      </w:r>
      <w:r w:rsidRPr="00C034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25B1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03452" w:rsidRDefault="00C03452" w:rsidP="00C0345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ХУХЛАЕВА Анна Игоревна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1990 года рождения; место жительства — Ростовская область, Кагальницкий район, село Новобатайск; Муниципальное бюджетное общеобразовательное учреждение Новобатайская средняя общеобразовательная школа №9 имени капитана А.Н. Быкова, секретарь; выдвинут: Политическая партия «</w:t>
      </w:r>
      <w:r w:rsidRPr="00C034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НОВЫЕ ЛЮДИ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25B1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03452" w:rsidRPr="00C03452" w:rsidRDefault="00C03452" w:rsidP="00C0345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ЯСИНСКИЙ Евгений Иванович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1989 года рождения; место жительства — Ростовская область, Кагальницкий район, село Новобатайск; Акционерное общество Племптицефабрика «Юбилейная», главный ветеринарный врач; депутат Собрания депутатов Новобатайского сельского поселения на непостоянной основе; выдвинут: Всероссийская политическая партия «</w:t>
      </w:r>
      <w:r w:rsidRPr="00C034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C0345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25B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4. Опубликовать настоящее постановление в средствах массовой информации.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5.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Кагальницкого района Ростовской области в информационно-телекоммуникационной сети «Интернет».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6. Контроль над исполнением настоящего постановления возложить на секретаря Территориальной избирательной комиссии Кагальницкого района Ростовской области Склярову Н.Н.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F5119" w:rsidRPr="006F5119" w:rsidRDefault="006F5119" w:rsidP="006F5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F5119" w:rsidRPr="006F5119" w:rsidRDefault="006F5119" w:rsidP="006F5119">
      <w:pPr>
        <w:spacing w:after="0" w:line="276" w:lineRule="auto"/>
        <w:ind w:left="708" w:hanging="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Кравцов А.В.</w:t>
      </w:r>
      <w:r w:rsidRPr="006F5119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</w:t>
      </w:r>
      <w:r w:rsidRPr="006F5119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  <w:t xml:space="preserve"> </w:t>
      </w:r>
    </w:p>
    <w:p w:rsidR="006F5119" w:rsidRPr="006F5119" w:rsidRDefault="006F5119" w:rsidP="006F511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Склярова Н.Н.</w:t>
      </w:r>
    </w:p>
    <w:p w:rsidR="006F5119" w:rsidRPr="006F5119" w:rsidRDefault="006F5119" w:rsidP="006F511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F51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М.П.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5119" w:rsidRPr="006F5119" w:rsidRDefault="006F5119" w:rsidP="006F5119"/>
    <w:p w:rsidR="00EA0FD0" w:rsidRDefault="00F57B56"/>
    <w:sectPr w:rsidR="00EA0FD0" w:rsidSect="00155322">
      <w:headerReference w:type="default" r:id="rId8"/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92D" w:rsidRDefault="00DA292D">
      <w:pPr>
        <w:spacing w:after="0" w:line="240" w:lineRule="auto"/>
      </w:pPr>
      <w:r>
        <w:separator/>
      </w:r>
    </w:p>
  </w:endnote>
  <w:endnote w:type="continuationSeparator" w:id="0">
    <w:p w:rsidR="00DA292D" w:rsidRDefault="00DA2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92D" w:rsidRDefault="00DA292D">
      <w:pPr>
        <w:spacing w:after="0" w:line="240" w:lineRule="auto"/>
      </w:pPr>
      <w:r>
        <w:separator/>
      </w:r>
    </w:p>
  </w:footnote>
  <w:footnote w:type="continuationSeparator" w:id="0">
    <w:p w:rsidR="00DA292D" w:rsidRDefault="00DA29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AA4" w:rsidRDefault="00F524A1">
    <w:pPr>
      <w:pStyle w:val="a3"/>
      <w:jc w:val="center"/>
    </w:pPr>
    <w:r>
      <w:fldChar w:fldCharType="begin"/>
    </w:r>
    <w:r w:rsidR="0069596D">
      <w:instrText xml:space="preserve"> PAGE   \* MERGEFORMAT </w:instrText>
    </w:r>
    <w:r>
      <w:fldChar w:fldCharType="separate"/>
    </w:r>
    <w:r w:rsidR="00F57B56">
      <w:rPr>
        <w:noProof/>
      </w:rPr>
      <w:t>4</w:t>
    </w:r>
    <w:r>
      <w:fldChar w:fldCharType="end"/>
    </w:r>
  </w:p>
  <w:p w:rsidR="00C26AA4" w:rsidRDefault="00F57B5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5119"/>
    <w:rsid w:val="00210CBC"/>
    <w:rsid w:val="002C552A"/>
    <w:rsid w:val="002E7B4E"/>
    <w:rsid w:val="0033017E"/>
    <w:rsid w:val="004960A9"/>
    <w:rsid w:val="004F2DA6"/>
    <w:rsid w:val="00530BA8"/>
    <w:rsid w:val="005478A2"/>
    <w:rsid w:val="0069596D"/>
    <w:rsid w:val="006C2BD6"/>
    <w:rsid w:val="006F5119"/>
    <w:rsid w:val="00780DD1"/>
    <w:rsid w:val="007F368D"/>
    <w:rsid w:val="009C0E1F"/>
    <w:rsid w:val="00A96CC2"/>
    <w:rsid w:val="00C03452"/>
    <w:rsid w:val="00DA292D"/>
    <w:rsid w:val="00E21C46"/>
    <w:rsid w:val="00E25B1C"/>
    <w:rsid w:val="00F200D2"/>
    <w:rsid w:val="00F301CC"/>
    <w:rsid w:val="00F31652"/>
    <w:rsid w:val="00F524A1"/>
    <w:rsid w:val="00F57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B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F5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F5119"/>
  </w:style>
  <w:style w:type="paragraph" w:styleId="a5">
    <w:name w:val="Balloon Text"/>
    <w:basedOn w:val="a"/>
    <w:link w:val="a6"/>
    <w:uiPriority w:val="99"/>
    <w:semiHidden/>
    <w:unhideWhenUsed/>
    <w:rsid w:val="00210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0C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3342E-45AB-455E-BAB0-A8E01A7E6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1274</Words>
  <Characters>7262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TIKNEW</cp:lastModifiedBy>
  <cp:revision>10</cp:revision>
  <dcterms:created xsi:type="dcterms:W3CDTF">2026-09-18T10:24:00Z</dcterms:created>
  <dcterms:modified xsi:type="dcterms:W3CDTF">2026-09-22T14:32:00Z</dcterms:modified>
</cp:coreProperties>
</file>